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F4" w:rsidRPr="00500DD5" w:rsidRDefault="009021F4" w:rsidP="009021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bookmarkStart w:id="0" w:name="_GoBack"/>
      <w:r w:rsidRPr="00500DD5">
        <w:rPr>
          <w:b/>
          <w:sz w:val="28"/>
          <w:szCs w:val="28"/>
        </w:rPr>
        <w:t>21.12.2017</w:t>
      </w:r>
      <w:bookmarkEnd w:id="0"/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b/>
          <w:sz w:val="28"/>
          <w:szCs w:val="28"/>
        </w:rPr>
        <w:tab/>
      </w:r>
      <w:r w:rsidRPr="00500DD5">
        <w:rPr>
          <w:sz w:val="28"/>
          <w:szCs w:val="28"/>
        </w:rPr>
        <w:t xml:space="preserve">           г. Ханты-Мансийск</w:t>
      </w:r>
    </w:p>
    <w:p w:rsidR="009021F4" w:rsidRPr="00500DD5" w:rsidRDefault="009021F4" w:rsidP="009021F4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9021F4" w:rsidRPr="00500DD5" w:rsidRDefault="009021F4" w:rsidP="009021F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</w:rPr>
      </w:pPr>
      <w:r w:rsidRPr="00500DD5">
        <w:rPr>
          <w:sz w:val="26"/>
          <w:szCs w:val="26"/>
        </w:rPr>
        <w:t>Информация о</w:t>
      </w:r>
      <w:r w:rsidRPr="00500DD5">
        <w:rPr>
          <w:bCs/>
          <w:color w:val="000000"/>
          <w:sz w:val="26"/>
          <w:szCs w:val="26"/>
        </w:rPr>
        <w:t xml:space="preserve"> результатах конкурса по формированию кадрового резерва </w:t>
      </w:r>
    </w:p>
    <w:p w:rsidR="009021F4" w:rsidRPr="00500DD5" w:rsidRDefault="009021F4" w:rsidP="009021F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500DD5">
        <w:rPr>
          <w:bCs/>
          <w:color w:val="000000"/>
          <w:sz w:val="26"/>
          <w:szCs w:val="26"/>
        </w:rPr>
        <w:t>для замещения</w:t>
      </w:r>
      <w:r w:rsidRPr="00500DD5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</w:t>
      </w:r>
    </w:p>
    <w:p w:rsidR="009021F4" w:rsidRPr="00500DD5" w:rsidRDefault="009021F4" w:rsidP="009021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0DD5">
        <w:rPr>
          <w:color w:val="000000"/>
          <w:sz w:val="26"/>
          <w:szCs w:val="26"/>
        </w:rPr>
        <w:t> </w:t>
      </w:r>
    </w:p>
    <w:p w:rsidR="009021F4" w:rsidRPr="00500DD5" w:rsidRDefault="009021F4" w:rsidP="009021F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0DD5">
        <w:rPr>
          <w:rFonts w:ascii="Times New Roman" w:hAnsi="Times New Roman" w:cs="Times New Roman"/>
          <w:sz w:val="26"/>
          <w:szCs w:val="26"/>
        </w:rPr>
        <w:t xml:space="preserve">В соответствии с решением конкурсной комиссии (протокол от </w:t>
      </w:r>
      <w:r w:rsidRPr="00500DD5">
        <w:rPr>
          <w:rFonts w:ascii="Times New Roman" w:hAnsi="Times New Roman" w:cs="Times New Roman"/>
          <w:sz w:val="26"/>
          <w:szCs w:val="26"/>
          <w:lang w:eastAsia="x-none"/>
        </w:rPr>
        <w:t>01.12.2017 № 1, от 20.12.2017 № 2</w:t>
      </w:r>
      <w:r w:rsidRPr="00500DD5">
        <w:rPr>
          <w:rFonts w:ascii="Times New Roman" w:hAnsi="Times New Roman" w:cs="Times New Roman"/>
          <w:sz w:val="26"/>
          <w:szCs w:val="26"/>
        </w:rPr>
        <w:t>) рекомендованы для  включения в кадровый резерв для замещения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округу-Югре:</w:t>
      </w:r>
    </w:p>
    <w:p w:rsidR="009021F4" w:rsidRPr="00500DD5" w:rsidRDefault="009021F4" w:rsidP="009021F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5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571"/>
        <w:gridCol w:w="4117"/>
      </w:tblGrid>
      <w:tr w:rsidR="009021F4" w:rsidRPr="00500DD5" w:rsidTr="00F53C69">
        <w:trPr>
          <w:trHeight w:val="929"/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F4" w:rsidRPr="00500DD5" w:rsidRDefault="009021F4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№</w:t>
            </w:r>
          </w:p>
          <w:p w:rsidR="009021F4" w:rsidRPr="00500DD5" w:rsidRDefault="009021F4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500DD5">
              <w:rPr>
                <w:rStyle w:val="a4"/>
              </w:rPr>
              <w:t>п</w:t>
            </w:r>
            <w:proofErr w:type="gramEnd"/>
            <w:r w:rsidRPr="00500DD5">
              <w:rPr>
                <w:rStyle w:val="a4"/>
              </w:rPr>
              <w:t>/п</w:t>
            </w: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F4" w:rsidRPr="00500DD5" w:rsidRDefault="009021F4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F4" w:rsidRPr="00500DD5" w:rsidRDefault="009021F4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Ф.И.О. участников конкурса, включенных в кадровый резерв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1F4" w:rsidRPr="00500DD5" w:rsidRDefault="009021F4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Категория «Специалисты» группа «Старшие»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Главный специалист-эксперт отдела геологического надзора и охраны недр, надзора за ООПТ и в сфере охоты.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3"/>
              <w:spacing w:before="0" w:beforeAutospacing="0" w:after="0" w:afterAutospacing="0"/>
            </w:pPr>
            <w:r w:rsidRPr="00500DD5">
              <w:t>Победитель не выявлен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отдела геологического надзора и охраны недр, надзора за ООПТ и в сфере охоты.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Главный специалист-эксперт отдела надзора за водными, земельными ресурсами и экологического надзора.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Куприянова Анна Андреевна</w:t>
            </w:r>
          </w:p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Власов Александр Владимирович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отдела надзора за водными, земельными ресурсами и экологического надзора.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поступлением менее 2-х заявлений на участие в конкурсе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Главный специалист-эксперт отдела государственной экологической экспертизы, нормирования и разрешительной деятельности.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поступлением менее 2-х заявлений на участие в конкурсе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отдела государственной экологической экспертизы, нормирования и разрешительной деятельности.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Главный специалист-эксперт отдела правового и кадрового обеспечения.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отдела правового и кадрового обеспечения.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 xml:space="preserve">Главный специалист-эксперт информационно-аналитического и административно-хозяйственного </w:t>
            </w:r>
            <w:r w:rsidRPr="00500DD5">
              <w:rPr>
                <w:rFonts w:ascii="Times New Roman" w:hAnsi="Times New Roman" w:cs="Times New Roman"/>
              </w:rPr>
              <w:lastRenderedPageBreak/>
              <w:t>отдела.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lastRenderedPageBreak/>
              <w:t>Конкурс не состоялся в связи с отсутствием заявлений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информационно-аналитического и административно-хозяйственного отдела.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отсутствием заявлений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Главный специалист-эксперт отдела экономики, финансов и бухгалтерского учета.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поступлением менее 2-х заявлений на участие в конкурсе</w:t>
            </w:r>
          </w:p>
        </w:tc>
      </w:tr>
      <w:tr w:rsidR="009021F4" w:rsidRPr="00500DD5" w:rsidTr="00F53C69">
        <w:trPr>
          <w:tblCellSpacing w:w="7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30" w:hanging="285"/>
              <w:jc w:val="center"/>
            </w:pPr>
          </w:p>
        </w:tc>
        <w:tc>
          <w:tcPr>
            <w:tcW w:w="27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Ведущий специалист-эксперт отдела экономики, финансов и бухгалтерского учета.</w:t>
            </w:r>
          </w:p>
        </w:tc>
        <w:tc>
          <w:tcPr>
            <w:tcW w:w="2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1F4" w:rsidRPr="00500DD5" w:rsidRDefault="009021F4" w:rsidP="00F53C69">
            <w:pPr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Конкурс не состоялся в связи с поступлением менее 2-х заявлений на участие в конкурсе</w:t>
            </w:r>
          </w:p>
        </w:tc>
      </w:tr>
    </w:tbl>
    <w:p w:rsidR="009021F4" w:rsidRPr="00500DD5" w:rsidRDefault="009021F4" w:rsidP="009021F4">
      <w:pPr>
        <w:pStyle w:val="Iauiue"/>
        <w:ind w:firstLine="709"/>
        <w:jc w:val="both"/>
        <w:rPr>
          <w:bCs/>
          <w:color w:val="000000"/>
          <w:sz w:val="28"/>
          <w:szCs w:val="28"/>
        </w:rPr>
      </w:pPr>
    </w:p>
    <w:p w:rsidR="009021F4" w:rsidRPr="00500DD5" w:rsidRDefault="009021F4" w:rsidP="009021F4">
      <w:pPr>
        <w:pStyle w:val="3"/>
        <w:spacing w:after="0" w:line="276" w:lineRule="auto"/>
        <w:ind w:left="0"/>
        <w:jc w:val="both"/>
        <w:rPr>
          <w:color w:val="000000"/>
          <w:sz w:val="26"/>
          <w:szCs w:val="26"/>
        </w:rPr>
      </w:pPr>
      <w:r w:rsidRPr="00500DD5">
        <w:rPr>
          <w:bCs/>
          <w:color w:val="000000"/>
          <w:sz w:val="26"/>
          <w:szCs w:val="26"/>
        </w:rPr>
        <w:t xml:space="preserve">По письменному заявлению кандидатов, не включенных в кадровый резерв, документы, представленные для участия в конкурсе, могут быть возвращены почтой либо получены по адресу: </w:t>
      </w:r>
      <w:proofErr w:type="spellStart"/>
      <w:r w:rsidRPr="00500DD5">
        <w:rPr>
          <w:color w:val="000000"/>
          <w:sz w:val="26"/>
          <w:szCs w:val="26"/>
        </w:rPr>
        <w:t>г</w:t>
      </w:r>
      <w:proofErr w:type="gramStart"/>
      <w:r w:rsidRPr="00500DD5">
        <w:rPr>
          <w:color w:val="000000"/>
          <w:sz w:val="26"/>
          <w:szCs w:val="26"/>
        </w:rPr>
        <w:t>.Х</w:t>
      </w:r>
      <w:proofErr w:type="gramEnd"/>
      <w:r w:rsidRPr="00500DD5">
        <w:rPr>
          <w:color w:val="000000"/>
          <w:sz w:val="26"/>
          <w:szCs w:val="26"/>
        </w:rPr>
        <w:t>анты-Мансийск</w:t>
      </w:r>
      <w:proofErr w:type="spellEnd"/>
      <w:r w:rsidRPr="00500DD5">
        <w:rPr>
          <w:color w:val="000000"/>
          <w:sz w:val="26"/>
          <w:szCs w:val="26"/>
        </w:rPr>
        <w:t xml:space="preserve">, ул. Студенческая, д. 2, </w:t>
      </w:r>
      <w:proofErr w:type="spellStart"/>
      <w:r w:rsidRPr="00500DD5">
        <w:rPr>
          <w:color w:val="000000"/>
          <w:sz w:val="26"/>
          <w:szCs w:val="26"/>
        </w:rPr>
        <w:t>каб</w:t>
      </w:r>
      <w:proofErr w:type="spellEnd"/>
      <w:r w:rsidRPr="00500DD5">
        <w:rPr>
          <w:color w:val="000000"/>
          <w:sz w:val="26"/>
          <w:szCs w:val="26"/>
        </w:rPr>
        <w:t>. 312, тел. 8/3467/32-78-82.</w:t>
      </w:r>
    </w:p>
    <w:p w:rsidR="009021F4" w:rsidRPr="00500DD5" w:rsidRDefault="009021F4" w:rsidP="009021F4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F87"/>
    <w:multiLevelType w:val="hybridMultilevel"/>
    <w:tmpl w:val="99002356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08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9021F4"/>
    <w:rsid w:val="00A03227"/>
    <w:rsid w:val="00A229FE"/>
    <w:rsid w:val="00C316D6"/>
    <w:rsid w:val="00C66B6D"/>
    <w:rsid w:val="00D609B3"/>
    <w:rsid w:val="00DC3D83"/>
    <w:rsid w:val="00F4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1F4"/>
    <w:rPr>
      <w:b/>
      <w:bCs/>
    </w:rPr>
  </w:style>
  <w:style w:type="paragraph" w:styleId="a5">
    <w:name w:val="List Paragraph"/>
    <w:basedOn w:val="a"/>
    <w:uiPriority w:val="34"/>
    <w:qFormat/>
    <w:rsid w:val="0090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021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21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90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1F4"/>
    <w:rPr>
      <w:b/>
      <w:bCs/>
    </w:rPr>
  </w:style>
  <w:style w:type="paragraph" w:styleId="a5">
    <w:name w:val="List Paragraph"/>
    <w:basedOn w:val="a"/>
    <w:uiPriority w:val="34"/>
    <w:qFormat/>
    <w:rsid w:val="0090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021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21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90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>RPN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2020-09-15T10:35:00Z</dcterms:created>
  <dcterms:modified xsi:type="dcterms:W3CDTF">2020-09-15T10:36:00Z</dcterms:modified>
</cp:coreProperties>
</file>